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BC" w:rsidRPr="002E2292" w:rsidRDefault="004E0ABC" w:rsidP="004E0ABC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4E0ABC" w:rsidRPr="002E2292" w:rsidRDefault="004E0ABC" w:rsidP="004E0ABC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4E0ABC" w:rsidRPr="00257D24" w:rsidRDefault="004E0ABC" w:rsidP="004E0ABC">
      <w:pPr>
        <w:ind w:left="6860"/>
        <w:rPr>
          <w:sz w:val="24"/>
          <w:szCs w:val="24"/>
        </w:rPr>
      </w:pPr>
      <w:r>
        <w:rPr>
          <w:sz w:val="24"/>
          <w:szCs w:val="24"/>
        </w:rPr>
        <w:t>13</w:t>
      </w:r>
      <w:r w:rsidRPr="00257D2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257D24">
        <w:rPr>
          <w:sz w:val="24"/>
          <w:szCs w:val="24"/>
        </w:rPr>
        <w:t xml:space="preserve">.2018  № </w:t>
      </w:r>
      <w:r>
        <w:rPr>
          <w:sz w:val="24"/>
          <w:szCs w:val="24"/>
        </w:rPr>
        <w:t>319</w:t>
      </w:r>
    </w:p>
    <w:p w:rsidR="004E0ABC" w:rsidRDefault="004E0ABC" w:rsidP="004E0AB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4E0ABC" w:rsidRPr="002E2292" w:rsidRDefault="004E0ABC" w:rsidP="004E0AB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4E0ABC" w:rsidRDefault="004E0ABC" w:rsidP="004E0ABC">
      <w:pPr>
        <w:pStyle w:val="21"/>
        <w:ind w:left="560" w:right="398" w:firstLine="0"/>
        <w:rPr>
          <w:szCs w:val="28"/>
        </w:rPr>
      </w:pPr>
      <w:r w:rsidRPr="008B746C">
        <w:rPr>
          <w:szCs w:val="28"/>
        </w:rPr>
        <w:t xml:space="preserve">проведення </w:t>
      </w:r>
      <w:r w:rsidRPr="00F77A30">
        <w:rPr>
          <w:szCs w:val="28"/>
        </w:rPr>
        <w:t>конкурсу на зайняття вакантної посади державної служби категорії «Б» - завідувача сектору з питань дотримання гендерної рівності Міністерства внутрішніх справ України</w:t>
      </w:r>
    </w:p>
    <w:p w:rsidR="004E0ABC" w:rsidRPr="008B746C" w:rsidRDefault="004E0ABC" w:rsidP="004E0ABC">
      <w:pPr>
        <w:pStyle w:val="21"/>
        <w:ind w:left="560" w:right="398" w:firstLine="0"/>
        <w:rPr>
          <w:szCs w:val="28"/>
        </w:rPr>
      </w:pPr>
    </w:p>
    <w:p w:rsidR="004E0ABC" w:rsidRPr="002E2292" w:rsidRDefault="004E0ABC" w:rsidP="004E0ABC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"/>
        <w:gridCol w:w="3650"/>
        <w:gridCol w:w="5242"/>
      </w:tblGrid>
      <w:tr w:rsidR="004E0ABC" w:rsidRPr="002E2292" w:rsidTr="00B6092E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BC" w:rsidRPr="002E2292" w:rsidRDefault="004E0ABC" w:rsidP="00B6092E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4E0ABC" w:rsidRPr="002E2292" w:rsidTr="00B6092E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Здійснює безпосереднє керівництво діяльністю сектора, організовує та забезпечує ефективне та якісне виконання покладених на сектор завдань і функцій у сфері гендерних питань.</w:t>
            </w:r>
          </w:p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Визначає та затверджує посадові обов’язки працівників сектору, здійснює контроль за їх виконанням.</w:t>
            </w:r>
          </w:p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Організовує, забезпечує та бере безпосередню участь у розробленні проектів нормативно-правових, організаційно-розпорядчих актів та інших документів, що належать до компетенції сектору та стосуються гендерної політики.</w:t>
            </w:r>
          </w:p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 xml:space="preserve">Бере участь у роботі дорадчих та колегіальних органів, постійних або створених за дорученням керівництва МВС робочих групах, а також нарадах, що проводяться в МВС та ЦОВВ з гендерних питань. </w:t>
            </w:r>
          </w:p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Забезпечує підготовку аналітичних довідок з питань гендерної рівності керівництву МВС України.</w:t>
            </w:r>
          </w:p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Здійснює організацію роботи в підрозділі з обліку та зберігання матеріалів поточного діловодства, формування справ та подальшого їх зберігання.</w:t>
            </w:r>
          </w:p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Узагальнює та готує піврічні, річні плани, звіти з основних напрямків діяльності підрозділу та надає узагальнені пропозиції до планів роботи МВС на наступний рік.</w:t>
            </w:r>
          </w:p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Надає консультативно-правову допомогу структурним підрозділам апарату МВС, територіальним органам МВС, підприємствам, установам та організаціям, що належать до сфери управління МВС, з питань дотримання гендерної рівності.</w:t>
            </w:r>
          </w:p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Виконує інші доручення керівництва МВС України.</w:t>
            </w:r>
          </w:p>
        </w:tc>
      </w:tr>
      <w:tr w:rsidR="004E0ABC" w:rsidRPr="002E2292" w:rsidTr="00B6092E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Посадовий оклад – 10680 грн.</w:t>
            </w:r>
          </w:p>
        </w:tc>
      </w:tr>
      <w:tr w:rsidR="004E0ABC" w:rsidRPr="002E2292" w:rsidTr="00B6092E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E0ABC" w:rsidRPr="002E2292" w:rsidTr="00B6092E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4E0ABC" w:rsidRPr="002E2292" w:rsidRDefault="004E0ABC" w:rsidP="00B6092E">
            <w:pPr>
              <w:pStyle w:val="a5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4E0ABC" w:rsidRPr="002E2292" w:rsidTr="00B6092E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Безстроково.</w:t>
            </w:r>
          </w:p>
        </w:tc>
      </w:tr>
      <w:tr w:rsidR="004E0ABC" w:rsidRPr="002E2292" w:rsidTr="00B6092E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Копія паспорта громадянина України.</w:t>
            </w:r>
          </w:p>
        </w:tc>
      </w:tr>
      <w:tr w:rsidR="004E0ABC" w:rsidRPr="002E2292" w:rsidTr="00B6092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4E0ABC" w:rsidRPr="002E2292" w:rsidTr="00B6092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10B9A">
                <w:rPr>
                  <w:sz w:val="24"/>
                  <w:szCs w:val="24"/>
                </w:rPr>
                <w:t>частиною третьою</w:t>
              </w:r>
            </w:hyperlink>
            <w:r w:rsidRPr="00E10B9A">
              <w:rPr>
                <w:sz w:val="24"/>
                <w:szCs w:val="24"/>
              </w:rPr>
              <w:t xml:space="preserve"> або </w:t>
            </w:r>
            <w:hyperlink r:id="rId6" w:anchor="n14" w:tgtFrame="_blank" w:history="1">
              <w:r w:rsidRPr="00E10B9A">
                <w:rPr>
                  <w:sz w:val="24"/>
                  <w:szCs w:val="24"/>
                </w:rPr>
                <w:t>четвертою</w:t>
              </w:r>
            </w:hyperlink>
            <w:r w:rsidRPr="00E10B9A">
              <w:rPr>
                <w:sz w:val="24"/>
                <w:szCs w:val="24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4E0ABC" w:rsidRPr="002E2292" w:rsidTr="00B6092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Копія (копії) документа (документів) про освіту.</w:t>
            </w:r>
          </w:p>
        </w:tc>
      </w:tr>
      <w:tr w:rsidR="004E0ABC" w:rsidRPr="002E2292" w:rsidTr="00B6092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Оригінал посвідчення атестації щодо вільного володіння державною мовою.</w:t>
            </w:r>
          </w:p>
        </w:tc>
      </w:tr>
      <w:tr w:rsidR="004E0ABC" w:rsidRPr="002E2292" w:rsidTr="00B6092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Заповнена особова картка встановленого зразка.</w:t>
            </w:r>
          </w:p>
        </w:tc>
      </w:tr>
      <w:tr w:rsidR="004E0ABC" w:rsidRPr="002E2292" w:rsidTr="00B6092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4E0ABC" w:rsidRPr="002E2292" w:rsidTr="00B6092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Документи, що подаються для участі в конкурсі, приймаються до 16.45 - 04 травня 2018 року.</w:t>
            </w:r>
          </w:p>
        </w:tc>
      </w:tr>
      <w:tr w:rsidR="004E0ABC" w:rsidRPr="002E2292" w:rsidTr="00B6092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spacing w:before="120"/>
              <w:jc w:val="both"/>
            </w:pPr>
            <w:r w:rsidRPr="00934F12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вул. Пилипа Орлика, 16/12, м. Київ, кім. 307, о 10.00</w:t>
            </w:r>
            <w:r w:rsidRPr="00E10B9A">
              <w:rPr>
                <w:sz w:val="24"/>
                <w:szCs w:val="24"/>
                <w:lang w:val="ru-RU"/>
              </w:rPr>
              <w:t xml:space="preserve">  </w:t>
            </w:r>
            <w:r w:rsidRPr="00E10B9A">
              <w:rPr>
                <w:sz w:val="24"/>
                <w:szCs w:val="24"/>
              </w:rPr>
              <w:t xml:space="preserve">10 травня 2018 року </w:t>
            </w:r>
          </w:p>
        </w:tc>
      </w:tr>
      <w:tr w:rsidR="004E0ABC" w:rsidRPr="002E2292" w:rsidTr="00B6092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4E0ABC" w:rsidRPr="00E10B9A" w:rsidRDefault="004E0ABC" w:rsidP="00B6092E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Іщенко Віталій Анатолійович, (044) 254 78 85</w:t>
            </w:r>
          </w:p>
          <w:p w:rsidR="004E0ABC" w:rsidRPr="00E10B9A" w:rsidRDefault="004E0ABC" w:rsidP="00B6092E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 xml:space="preserve">dpoond.konkurs@mvs.gov.ua </w:t>
            </w:r>
          </w:p>
        </w:tc>
      </w:tr>
      <w:tr w:rsidR="004E0ABC" w:rsidRPr="002E2292" w:rsidTr="00B6092E">
        <w:tc>
          <w:tcPr>
            <w:tcW w:w="9768" w:type="dxa"/>
            <w:gridSpan w:val="3"/>
          </w:tcPr>
          <w:p w:rsidR="004E0ABC" w:rsidRPr="002E2292" w:rsidRDefault="004E0ABC" w:rsidP="00B6092E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4E0A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Вища, за освітнім ступенем не нижче магістра.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4E0A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BC" w:rsidRPr="00E10B9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4E0ABC" w:rsidRPr="002E2292" w:rsidTr="00B6092E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4E0A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BC" w:rsidRPr="00F703BA" w:rsidRDefault="004E0AB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4E0ABC" w:rsidRPr="002E2292" w:rsidTr="00B6092E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BC" w:rsidRPr="00987DB8" w:rsidRDefault="004E0ABC" w:rsidP="00B6092E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4E0ABC" w:rsidRPr="002E2292" w:rsidTr="00B6092E">
        <w:trPr>
          <w:trHeight w:val="400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BC" w:rsidRPr="002E2292" w:rsidRDefault="004E0ABC" w:rsidP="00B6092E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BC" w:rsidRPr="008C0DAA" w:rsidRDefault="004E0ABC" w:rsidP="00B6092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4E0A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84CC1" w:rsidRDefault="004E0ABC" w:rsidP="00B6092E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5F4817" w:rsidRDefault="004E0ABC" w:rsidP="004E0ABC">
            <w:pPr>
              <w:pStyle w:val="TableContents"/>
              <w:numPr>
                <w:ilvl w:val="0"/>
                <w:numId w:val="3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5F4817">
              <w:rPr>
                <w:rFonts w:cs="Times New Roman"/>
              </w:rPr>
              <w:t>вміння обґрунтовувати власну позицію;</w:t>
            </w:r>
          </w:p>
          <w:p w:rsidR="004E0ABC" w:rsidRPr="005F4817" w:rsidRDefault="004E0ABC" w:rsidP="004E0ABC">
            <w:pPr>
              <w:pStyle w:val="TableContents"/>
              <w:numPr>
                <w:ilvl w:val="0"/>
                <w:numId w:val="3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5F4817">
              <w:rPr>
                <w:rFonts w:cs="Times New Roman"/>
              </w:rPr>
              <w:t>досягнення кінцевих результатів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4E0A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84CC1" w:rsidRDefault="004E0ABC" w:rsidP="00B6092E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eastAsia="TimesNewRomanPSMT" w:cs="Times New Roman"/>
                <w:bCs/>
                <w:sz w:val="26"/>
                <w:szCs w:val="26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4E0ABC">
            <w:pPr>
              <w:pStyle w:val="TableContents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E10B9A">
              <w:rPr>
                <w:rFonts w:cs="Times New Roman"/>
              </w:rPr>
              <w:t>вміння вирішувати комплексні завдання;</w:t>
            </w:r>
          </w:p>
          <w:p w:rsidR="004E0ABC" w:rsidRPr="00E10B9A" w:rsidRDefault="004E0ABC" w:rsidP="004E0ABC">
            <w:pPr>
              <w:pStyle w:val="TableContents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E10B9A">
              <w:rPr>
                <w:rFonts w:cs="Times New Roman"/>
              </w:rPr>
              <w:t xml:space="preserve">вміння працювати при </w:t>
            </w:r>
            <w:proofErr w:type="spellStart"/>
            <w:r w:rsidRPr="00E10B9A">
              <w:rPr>
                <w:rFonts w:cs="Times New Roman"/>
              </w:rPr>
              <w:t>багатозадачності</w:t>
            </w:r>
            <w:proofErr w:type="spellEnd"/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4E0A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84CC1" w:rsidRDefault="004E0ABC" w:rsidP="00B6092E">
            <w:pPr>
              <w:rPr>
                <w:rStyle w:val="rvts9"/>
              </w:rPr>
            </w:pPr>
            <w:r w:rsidRPr="00284CC1">
              <w:rPr>
                <w:bCs/>
              </w:rPr>
              <w:t>Комунікації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4E0ABC">
            <w:pPr>
              <w:pStyle w:val="TableContents"/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E10B9A">
              <w:rPr>
                <w:rFonts w:cs="Times New Roman"/>
              </w:rPr>
              <w:t>вміння ефективної комунікації та публічних виступів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Default="004E0ABC" w:rsidP="004E0A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84CC1" w:rsidRDefault="004E0ABC" w:rsidP="00B6092E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4E0ABC">
            <w:pPr>
              <w:pStyle w:val="TableContents"/>
              <w:numPr>
                <w:ilvl w:val="0"/>
                <w:numId w:val="6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E10B9A">
              <w:rPr>
                <w:rFonts w:cs="Times New Roman"/>
              </w:rPr>
              <w:t>здатність підтримувати зміни та працювати з реакцією на них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Default="004E0ABC" w:rsidP="004E0A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84CC1" w:rsidRDefault="004E0ABC" w:rsidP="00B6092E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4E0A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E10B9A">
              <w:rPr>
                <w:rFonts w:cs="Times New Roman"/>
              </w:rPr>
              <w:t>організація і контроль роботи;</w:t>
            </w:r>
          </w:p>
          <w:p w:rsidR="004E0ABC" w:rsidRPr="00E10B9A" w:rsidRDefault="004E0ABC" w:rsidP="004E0A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E10B9A">
              <w:rPr>
                <w:rFonts w:cs="Times New Roman"/>
              </w:rPr>
              <w:t xml:space="preserve">вміння працювати в команді 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Default="004E0ABC" w:rsidP="004E0A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84CC1" w:rsidRDefault="004E0ABC" w:rsidP="00B6092E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4E0A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E10B9A">
              <w:rPr>
                <w:rFonts w:cs="Times New Roman"/>
              </w:rPr>
              <w:t>аналітичні здібності;</w:t>
            </w:r>
          </w:p>
          <w:p w:rsidR="004E0ABC" w:rsidRPr="00E10B9A" w:rsidRDefault="004E0ABC" w:rsidP="004E0A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proofErr w:type="spellStart"/>
            <w:r w:rsidRPr="00E10B9A">
              <w:rPr>
                <w:rFonts w:cs="Times New Roman"/>
              </w:rPr>
              <w:t>інноваційність</w:t>
            </w:r>
            <w:proofErr w:type="spellEnd"/>
            <w:r w:rsidRPr="00E10B9A">
              <w:rPr>
                <w:rFonts w:cs="Times New Roman"/>
              </w:rPr>
              <w:t xml:space="preserve"> та креативність;</w:t>
            </w:r>
          </w:p>
          <w:p w:rsidR="004E0ABC" w:rsidRPr="00E10B9A" w:rsidRDefault="004E0ABC" w:rsidP="004E0A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</w:rPr>
            </w:pPr>
            <w:r w:rsidRPr="00E10B9A">
              <w:rPr>
                <w:rFonts w:cs="Times New Roman"/>
              </w:rPr>
              <w:t>дипломатичність та гнучкість.</w:t>
            </w:r>
          </w:p>
        </w:tc>
      </w:tr>
      <w:tr w:rsidR="004E0ABC" w:rsidRPr="002E2292" w:rsidTr="00B6092E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BC" w:rsidRPr="00987DB8" w:rsidRDefault="004E0ABC" w:rsidP="00B6092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4E0ABC" w:rsidRPr="002E2292" w:rsidTr="00B6092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BC" w:rsidRPr="00E33038" w:rsidRDefault="004E0ABC" w:rsidP="00B6092E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BC" w:rsidRPr="00987DB8" w:rsidRDefault="004E0ABC" w:rsidP="00B6092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654B68" w:rsidRDefault="004E0ABC" w:rsidP="00B6092E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Конституції України;</w:t>
            </w:r>
          </w:p>
          <w:p w:rsidR="004E0ABC" w:rsidRPr="00E10B9A" w:rsidRDefault="004E0ABC" w:rsidP="00B6092E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Закону України «Про державну службу»;</w:t>
            </w:r>
          </w:p>
          <w:p w:rsidR="004E0ABC" w:rsidRPr="00E10B9A" w:rsidRDefault="004E0ABC" w:rsidP="00B6092E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Закону України «Про запобігання корупції».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Default="004E0ABC" w:rsidP="00B6092E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4E0ABC" w:rsidRPr="00A46C86" w:rsidRDefault="004E0ABC" w:rsidP="00B6092E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E10B9A" w:rsidRDefault="004E0ABC" w:rsidP="00B6092E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 xml:space="preserve">Закону України «Про запобігання та протидію домашньому насильству» ; </w:t>
            </w:r>
          </w:p>
          <w:p w:rsidR="004E0ABC" w:rsidRPr="00E10B9A" w:rsidRDefault="004E0ABC" w:rsidP="00B6092E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Закону України «Про забезпечення рівних прав та можливостей жінок і чоловіків»;</w:t>
            </w:r>
          </w:p>
          <w:p w:rsidR="004E0ABC" w:rsidRPr="00E10B9A" w:rsidRDefault="004E0ABC" w:rsidP="00B6092E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Конвенції Організації Об’єднаних Націй «Про ліквідацію всіх форм дискримінації щодо жінок»;</w:t>
            </w:r>
          </w:p>
          <w:p w:rsidR="004E0ABC" w:rsidRPr="00E10B9A" w:rsidRDefault="004E0ABC" w:rsidP="00B6092E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Загальної декларації прав людини 1948 року;</w:t>
            </w:r>
          </w:p>
          <w:p w:rsidR="004E0ABC" w:rsidRPr="00E10B9A" w:rsidRDefault="004E0ABC" w:rsidP="00B6092E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Резолюції РБ ООН 1325 «Жінки, мир, безпека»;</w:t>
            </w:r>
          </w:p>
          <w:p w:rsidR="004E0ABC" w:rsidRPr="00E10B9A" w:rsidRDefault="004E0ABC" w:rsidP="00B6092E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E10B9A">
              <w:rPr>
                <w:sz w:val="24"/>
                <w:szCs w:val="24"/>
              </w:rPr>
              <w:t>Постанови Кабінету Міністрів України «По затвердження Національного плану дій щодо виконання Резолюції Ради Безпеки ООН 1325 «Жінки, мир, безпека».</w:t>
            </w:r>
          </w:p>
        </w:tc>
      </w:tr>
      <w:tr w:rsidR="004E0ABC" w:rsidRPr="002E2292" w:rsidTr="00B6092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2E2292" w:rsidRDefault="004E0ABC" w:rsidP="00B6092E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BC" w:rsidRPr="00FC1AFD" w:rsidRDefault="004E0ABC" w:rsidP="00B6092E">
            <w:r>
              <w:t>Знання необхідні для виконання службових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ABC" w:rsidRPr="00D11076" w:rsidRDefault="004E0ABC" w:rsidP="00B6092E">
            <w:pPr>
              <w:widowControl/>
              <w:jc w:val="both"/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 xml:space="preserve">- знання правил підготовки проектів нормативно-правових актів; </w:t>
            </w:r>
          </w:p>
          <w:p w:rsidR="004E0ABC" w:rsidRPr="00D11076" w:rsidRDefault="004E0ABC" w:rsidP="00B6092E">
            <w:pPr>
              <w:tabs>
                <w:tab w:val="num" w:pos="501"/>
              </w:tabs>
              <w:ind w:right="96"/>
              <w:jc w:val="both"/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 xml:space="preserve">- знання структури, завдань та функцій центральних органів виконавчої влади в Україні; </w:t>
            </w:r>
          </w:p>
          <w:p w:rsidR="004E0ABC" w:rsidRPr="00D11076" w:rsidRDefault="004E0ABC" w:rsidP="00B6092E">
            <w:pPr>
              <w:widowControl/>
              <w:jc w:val="both"/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- володіння навичками тлумачення законодавчих актів та застосовування їх вимог на практиці;</w:t>
            </w:r>
          </w:p>
          <w:p w:rsidR="004E0ABC" w:rsidRPr="00D11076" w:rsidRDefault="004E0ABC" w:rsidP="00B6092E">
            <w:pPr>
              <w:widowControl/>
              <w:jc w:val="both"/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 xml:space="preserve">- уміння складати документи розпорядчого, ділового характеру; </w:t>
            </w:r>
          </w:p>
          <w:p w:rsidR="004E0ABC" w:rsidRPr="00D11076" w:rsidRDefault="004E0ABC" w:rsidP="00B6092E">
            <w:pPr>
              <w:widowControl/>
              <w:jc w:val="both"/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- уміння ведення ділового листування, підготовка аналітичних довідок;</w:t>
            </w:r>
          </w:p>
          <w:p w:rsidR="004E0ABC" w:rsidRPr="00D11076" w:rsidRDefault="004E0ABC" w:rsidP="00B6092E">
            <w:pPr>
              <w:widowControl/>
              <w:jc w:val="both"/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- знання ділового етикету та професійної етики;</w:t>
            </w:r>
          </w:p>
          <w:p w:rsidR="004E0ABC" w:rsidRPr="00D11076" w:rsidRDefault="004E0ABC" w:rsidP="00B6092E">
            <w:pPr>
              <w:widowControl/>
              <w:jc w:val="both"/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- уміння та досвід в організації роботи колективу від постановки завдань, контролю за ходом роботи та кінцевої мети;</w:t>
            </w:r>
          </w:p>
          <w:p w:rsidR="004E0ABC" w:rsidRPr="00D11076" w:rsidRDefault="004E0ABC" w:rsidP="00B6092E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11076">
              <w:rPr>
                <w:sz w:val="24"/>
                <w:szCs w:val="24"/>
                <w:lang w:eastAsia="en-US"/>
              </w:rPr>
              <w:t xml:space="preserve">- знання правил трудового законодавства, організації праці та управління; </w:t>
            </w:r>
          </w:p>
          <w:p w:rsidR="004E0ABC" w:rsidRPr="00D11076" w:rsidRDefault="004E0ABC" w:rsidP="00B6092E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11076">
              <w:rPr>
                <w:sz w:val="24"/>
                <w:szCs w:val="24"/>
                <w:lang w:eastAsia="en-US"/>
              </w:rPr>
              <w:t xml:space="preserve">- знання необхідні для роз’яснення застосування </w:t>
            </w:r>
            <w:r w:rsidRPr="00D11076">
              <w:rPr>
                <w:sz w:val="24"/>
                <w:szCs w:val="24"/>
                <w:lang w:eastAsia="en-US"/>
              </w:rPr>
              <w:lastRenderedPageBreak/>
              <w:t>норм законодавчих актів на практиці, а також у сфері гендерної політики;</w:t>
            </w:r>
          </w:p>
          <w:p w:rsidR="004E0ABC" w:rsidRPr="00D11076" w:rsidRDefault="004E0ABC" w:rsidP="00B6092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11076">
              <w:rPr>
                <w:kern w:val="24"/>
                <w:sz w:val="24"/>
                <w:szCs w:val="24"/>
              </w:rPr>
              <w:t>-</w:t>
            </w:r>
            <w:r w:rsidRPr="00D11076">
              <w:rPr>
                <w:sz w:val="24"/>
                <w:szCs w:val="24"/>
              </w:rPr>
              <w:t xml:space="preserve"> комунікативні якості, здатність переконувати, знаходити ефективні рішення;</w:t>
            </w:r>
          </w:p>
          <w:p w:rsidR="004E0ABC" w:rsidRPr="00D11076" w:rsidRDefault="004E0ABC" w:rsidP="00B6092E">
            <w:pPr>
              <w:pStyle w:val="ListParagraph"/>
              <w:ind w:left="0"/>
              <w:rPr>
                <w:sz w:val="22"/>
                <w:szCs w:val="22"/>
              </w:rPr>
            </w:pPr>
            <w:r w:rsidRPr="00D11076">
              <w:rPr>
                <w:sz w:val="24"/>
                <w:szCs w:val="24"/>
              </w:rPr>
              <w:t xml:space="preserve">- впевнений користувач ПК, робота з офісним пакетом Microsoft Office (Word, Excel, </w:t>
            </w:r>
            <w:proofErr w:type="spellStart"/>
            <w:r w:rsidRPr="00D11076">
              <w:rPr>
                <w:sz w:val="24"/>
                <w:szCs w:val="24"/>
              </w:rPr>
              <w:t>Power</w:t>
            </w:r>
            <w:proofErr w:type="spellEnd"/>
            <w:r w:rsidRPr="00D11076">
              <w:rPr>
                <w:sz w:val="24"/>
                <w:szCs w:val="24"/>
              </w:rPr>
              <w:t xml:space="preserve"> </w:t>
            </w:r>
            <w:proofErr w:type="spellStart"/>
            <w:r w:rsidRPr="00D11076">
              <w:rPr>
                <w:sz w:val="24"/>
                <w:szCs w:val="24"/>
              </w:rPr>
              <w:t>Point</w:t>
            </w:r>
            <w:proofErr w:type="spellEnd"/>
            <w:r w:rsidRPr="00D11076">
              <w:rPr>
                <w:sz w:val="24"/>
                <w:szCs w:val="24"/>
              </w:rPr>
              <w:t>).  Робота з інформаційними базами.</w:t>
            </w:r>
          </w:p>
          <w:p w:rsidR="004E0ABC" w:rsidRPr="00D11076" w:rsidRDefault="004E0ABC" w:rsidP="00B6092E">
            <w:pPr>
              <w:pStyle w:val="TableContents"/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E0ABC" w:rsidRPr="002E2292" w:rsidRDefault="004E0ABC" w:rsidP="004E0ABC"/>
    <w:p w:rsidR="00FF3371" w:rsidRDefault="00FF3371">
      <w:bookmarkStart w:id="0" w:name="_GoBack"/>
      <w:bookmarkEnd w:id="0"/>
    </w:p>
    <w:sectPr w:rsidR="00FF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539"/>
    <w:multiLevelType w:val="hybridMultilevel"/>
    <w:tmpl w:val="6F58E582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A33E9"/>
    <w:multiLevelType w:val="hybridMultilevel"/>
    <w:tmpl w:val="43B60D24"/>
    <w:lvl w:ilvl="0" w:tplc="6D5605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AC74C6"/>
    <w:multiLevelType w:val="hybridMultilevel"/>
    <w:tmpl w:val="49B40CEA"/>
    <w:lvl w:ilvl="0" w:tplc="24680A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89716D"/>
    <w:multiLevelType w:val="hybridMultilevel"/>
    <w:tmpl w:val="875AF06E"/>
    <w:lvl w:ilvl="0" w:tplc="9B3E10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137F28"/>
    <w:multiLevelType w:val="hybridMultilevel"/>
    <w:tmpl w:val="D9146D44"/>
    <w:lvl w:ilvl="0" w:tplc="E1C25D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892D39"/>
    <w:multiLevelType w:val="hybridMultilevel"/>
    <w:tmpl w:val="4030FF40"/>
    <w:lvl w:ilvl="0" w:tplc="FF98FE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F"/>
    <w:rsid w:val="004E0ABC"/>
    <w:rsid w:val="00991B1F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137E-6A65-4601-862D-C4E667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E0ABC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4E0ABC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4E0ABC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4E0ABC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4E0ABC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4E0ABC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5"/>
    <w:rsid w:val="004E0A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9">
    <w:name w:val="rvts9"/>
    <w:rsid w:val="004E0ABC"/>
  </w:style>
  <w:style w:type="paragraph" w:customStyle="1" w:styleId="TableContents">
    <w:name w:val="Table Contents"/>
    <w:basedOn w:val="a"/>
    <w:rsid w:val="004E0ABC"/>
    <w:pPr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4E0AB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2018-04-16T12:29:00Z</dcterms:created>
  <dcterms:modified xsi:type="dcterms:W3CDTF">2018-04-16T12:29:00Z</dcterms:modified>
</cp:coreProperties>
</file>